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43D6"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aps/>
          <w:color w:val="333333"/>
          <w:sz w:val="45"/>
          <w:szCs w:val="45"/>
        </w:rPr>
        <w:t>DIRECTOR OF INSTRUCTION</w:t>
      </w:r>
    </w:p>
    <w:p w14:paraId="314C3924"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sz w:val="21"/>
          <w:szCs w:val="21"/>
        </w:rPr>
        <w:t>by </w:t>
      </w:r>
      <w:hyperlink r:id="rId5" w:tgtFrame="_blank" w:tooltip="Posts by James Swift" w:history="1">
        <w:r w:rsidRPr="00161DC2">
          <w:rPr>
            <w:rFonts w:ascii="Josefin Sans" w:eastAsia="Times New Roman" w:hAnsi="Josefin Sans" w:cs="Calibri"/>
            <w:color w:val="666666"/>
            <w:sz w:val="21"/>
            <w:szCs w:val="21"/>
            <w:u w:val="single"/>
            <w:bdr w:val="none" w:sz="0" w:space="0" w:color="auto" w:frame="1"/>
          </w:rPr>
          <w:t>James Swift</w:t>
        </w:r>
      </w:hyperlink>
      <w:r w:rsidRPr="00161DC2">
        <w:rPr>
          <w:rFonts w:ascii="Josefin Sans" w:eastAsia="Times New Roman" w:hAnsi="Josefin Sans" w:cs="Calibri"/>
          <w:color w:val="222222"/>
          <w:sz w:val="21"/>
          <w:szCs w:val="21"/>
        </w:rPr>
        <w:t> | </w:t>
      </w:r>
      <w:r w:rsidRPr="00161DC2">
        <w:rPr>
          <w:rFonts w:ascii="Josefin Sans" w:eastAsia="Times New Roman" w:hAnsi="Josefin Sans" w:cs="Calibri"/>
          <w:color w:val="222222"/>
          <w:sz w:val="21"/>
          <w:szCs w:val="21"/>
          <w:bdr w:val="none" w:sz="0" w:space="0" w:color="auto" w:frame="1"/>
        </w:rPr>
        <w:t>Mar 30, 2023</w:t>
      </w:r>
    </w:p>
    <w:p w14:paraId="5438F018" w14:textId="77777777" w:rsidR="00161DC2" w:rsidRPr="00161DC2" w:rsidRDefault="00161DC2" w:rsidP="00161DC2">
      <w:pPr>
        <w:numPr>
          <w:ilvl w:val="0"/>
          <w:numId w:val="1"/>
        </w:numPr>
        <w:shd w:val="clear" w:color="auto" w:fill="FF0000"/>
        <w:spacing w:line="240" w:lineRule="atLeast"/>
        <w:ind w:left="1440" w:right="960"/>
        <w:jc w:val="center"/>
        <w:textAlignment w:val="baseline"/>
        <w:rPr>
          <w:rFonts w:ascii="Calibri" w:eastAsia="Times New Roman" w:hAnsi="Calibri" w:cs="Calibri"/>
          <w:color w:val="FFFFFF"/>
          <w:sz w:val="22"/>
          <w:szCs w:val="22"/>
        </w:rPr>
      </w:pPr>
      <w:r w:rsidRPr="00161DC2">
        <w:rPr>
          <w:rFonts w:ascii="Josefin Sans" w:eastAsia="Times New Roman" w:hAnsi="Josefin Sans" w:cs="Calibri"/>
          <w:color w:val="FFFFFF"/>
        </w:rPr>
        <w:t>Closes: April 30, 2023</w:t>
      </w:r>
    </w:p>
    <w:p w14:paraId="275FB6A4"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 </w:t>
      </w:r>
    </w:p>
    <w:p w14:paraId="1DEE76F7"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Total Compensation Range:</w:t>
      </w:r>
      <w:r w:rsidRPr="00161DC2">
        <w:rPr>
          <w:rFonts w:ascii="Josefin Sans" w:eastAsia="Times New Roman" w:hAnsi="Josefin Sans" w:cs="Calibri"/>
          <w:color w:val="222222"/>
        </w:rPr>
        <w:t> $75,000 - $95,000</w:t>
      </w:r>
    </w:p>
    <w:p w14:paraId="60569CD9"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Compensation Components:</w:t>
      </w:r>
    </w:p>
    <w:p w14:paraId="75CC16BB"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w:t>
      </w:r>
      <w:r w:rsidRPr="00161DC2">
        <w:rPr>
          <w:rFonts w:ascii="Josefin Sans" w:eastAsia="Times New Roman" w:hAnsi="Josefin Sans" w:cs="Calibri"/>
          <w:color w:val="222222"/>
        </w:rPr>
        <w:t>  Hourly Wage</w:t>
      </w:r>
    </w:p>
    <w:p w14:paraId="31910556"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w:t>
      </w:r>
      <w:r w:rsidRPr="00161DC2">
        <w:rPr>
          <w:rFonts w:ascii="Josefin Sans" w:eastAsia="Times New Roman" w:hAnsi="Josefin Sans" w:cs="Calibri"/>
          <w:color w:val="222222"/>
        </w:rPr>
        <w:t>  Retail Commission</w:t>
      </w:r>
    </w:p>
    <w:p w14:paraId="23868265"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w:t>
      </w:r>
      <w:r w:rsidRPr="00161DC2">
        <w:rPr>
          <w:rFonts w:ascii="Josefin Sans" w:eastAsia="Times New Roman" w:hAnsi="Josefin Sans" w:cs="Calibri"/>
          <w:color w:val="222222"/>
        </w:rPr>
        <w:t>  Lessons</w:t>
      </w:r>
    </w:p>
    <w:p w14:paraId="7A452179"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w:t>
      </w:r>
      <w:r w:rsidRPr="00161DC2">
        <w:rPr>
          <w:rFonts w:ascii="Josefin Sans" w:eastAsia="Times New Roman" w:hAnsi="Josefin Sans" w:cs="Calibri"/>
          <w:color w:val="222222"/>
        </w:rPr>
        <w:t>  Clinics</w:t>
      </w:r>
    </w:p>
    <w:p w14:paraId="4922156B"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w:t>
      </w:r>
      <w:r w:rsidRPr="00161DC2">
        <w:rPr>
          <w:rFonts w:ascii="Josefin Sans" w:eastAsia="Times New Roman" w:hAnsi="Josefin Sans" w:cs="Calibri"/>
          <w:color w:val="222222"/>
        </w:rPr>
        <w:t>  Club Repair</w:t>
      </w:r>
    </w:p>
    <w:p w14:paraId="3B9C8A74"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w:t>
      </w:r>
      <w:r w:rsidRPr="00161DC2">
        <w:rPr>
          <w:rFonts w:ascii="Josefin Sans" w:eastAsia="Times New Roman" w:hAnsi="Josefin Sans" w:cs="Calibri"/>
          <w:color w:val="222222"/>
        </w:rPr>
        <w:t>  Professional Play</w:t>
      </w:r>
    </w:p>
    <w:p w14:paraId="7F786325"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w:t>
      </w:r>
      <w:r w:rsidRPr="00161DC2">
        <w:rPr>
          <w:rFonts w:ascii="Josefin Sans" w:eastAsia="Times New Roman" w:hAnsi="Josefin Sans" w:cs="Calibri"/>
          <w:color w:val="222222"/>
        </w:rPr>
        <w:t>  Holiday Bonus</w:t>
      </w:r>
    </w:p>
    <w:p w14:paraId="48808EEF"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t> </w:t>
      </w:r>
    </w:p>
    <w:p w14:paraId="06F8307C" w14:textId="566073DB"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fldChar w:fldCharType="begin"/>
      </w:r>
      <w:r w:rsidRPr="00161DC2">
        <w:rPr>
          <w:rFonts w:ascii="Josefin Sans" w:eastAsia="Times New Roman" w:hAnsi="Josefin Sans" w:cs="Calibri"/>
          <w:color w:val="222222"/>
        </w:rPr>
        <w:instrText xml:space="preserve"> INCLUDEPICTURE "https://mail.google.com/mail/u/0?ui=2&amp;ik=36ee1bf992&amp;attid=0.1.1&amp;permmsgid=msg-f:1761912948946010996&amp;th=1873927df7168374&amp;view=fimg&amp;fur=ip&amp;sz=s0-l75-ft&amp;attbid=ANGjdJ8dcH-iCy_mDWFcCtnPonutxTq5H_v6JpovVxeJikro47DMtP-YEeJkE7VlW4rU85fYqg1Pk8iC7MvMiThXA-SL3KYo4yW_jEsSSw1UNsc0MJFVmKu3VBvraTY&amp;disp=emb" \* MERGEFORMATINET </w:instrText>
      </w:r>
      <w:r w:rsidRPr="00161DC2">
        <w:rPr>
          <w:rFonts w:ascii="Josefin Sans" w:eastAsia="Times New Roman" w:hAnsi="Josefin Sans" w:cs="Calibri"/>
          <w:color w:val="222222"/>
        </w:rPr>
        <w:fldChar w:fldCharType="separate"/>
      </w:r>
      <w:r w:rsidRPr="00161DC2">
        <w:rPr>
          <w:rFonts w:ascii="Josefin Sans" w:eastAsia="Times New Roman" w:hAnsi="Josefin Sans" w:cs="Calibri"/>
          <w:noProof/>
          <w:color w:val="222222"/>
        </w:rPr>
        <mc:AlternateContent>
          <mc:Choice Requires="wps">
            <w:drawing>
              <wp:inline distT="0" distB="0" distL="0" distR="0" wp14:anchorId="0E6848AC" wp14:editId="2610322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F750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61DC2">
        <w:rPr>
          <w:rFonts w:ascii="Josefin Sans" w:eastAsia="Times New Roman" w:hAnsi="Josefin Sans" w:cs="Calibri"/>
          <w:color w:val="222222"/>
        </w:rPr>
        <w:fldChar w:fldCharType="end"/>
      </w:r>
    </w:p>
    <w:p w14:paraId="7A68A75C" w14:textId="77777777" w:rsidR="00161DC2" w:rsidRPr="00161DC2" w:rsidRDefault="00161DC2" w:rsidP="00161DC2">
      <w:pPr>
        <w:shd w:val="clear" w:color="auto" w:fill="FFFFFF"/>
        <w:spacing w:line="360" w:lineRule="atLeast"/>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t> </w:t>
      </w:r>
    </w:p>
    <w:p w14:paraId="1BE97BF8" w14:textId="77777777" w:rsidR="00161DC2" w:rsidRPr="00161DC2" w:rsidRDefault="00161DC2" w:rsidP="00161DC2">
      <w:pPr>
        <w:shd w:val="clear" w:color="auto" w:fill="FFFFFF"/>
        <w:spacing w:line="360" w:lineRule="atLeast"/>
        <w:ind w:firstLine="720"/>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333333"/>
          <w:sz w:val="33"/>
          <w:szCs w:val="33"/>
          <w:bdr w:val="none" w:sz="0" w:space="0" w:color="auto" w:frame="1"/>
        </w:rPr>
        <w:t>Sea Pines Country Club</w:t>
      </w:r>
    </w:p>
    <w:p w14:paraId="6745A332" w14:textId="77777777" w:rsidR="00161DC2" w:rsidRPr="00161DC2" w:rsidRDefault="00161DC2" w:rsidP="00161DC2">
      <w:pPr>
        <w:shd w:val="clear" w:color="auto" w:fill="FFFFFF"/>
        <w:spacing w:line="360" w:lineRule="atLeast"/>
        <w:textAlignment w:val="baseline"/>
        <w:rPr>
          <w:rFonts w:ascii="Calibri" w:eastAsia="Times New Roman" w:hAnsi="Calibri" w:cs="Calibri"/>
          <w:color w:val="222222"/>
          <w:sz w:val="22"/>
          <w:szCs w:val="22"/>
        </w:rPr>
      </w:pPr>
      <w:r w:rsidRPr="00161DC2">
        <w:rPr>
          <w:rFonts w:ascii="Josefin Sans" w:eastAsia="Times New Roman" w:hAnsi="Josefin Sans" w:cs="Calibri"/>
          <w:i/>
          <w:iCs/>
          <w:color w:val="5F5D5D"/>
        </w:rPr>
        <w:t>Sea Pines Country Club provides a luxury lifestyle that feels like home to our members. We are a private club just inside the Sea Pines gate and our amenities include an 18-hole golf course, 7 tennis courts, 3 swimming pools, 4 pickleball courts, bocce, fitness classes, and much more. Our members enjoy our Clubhouse, including our fine dining and casual fare options. We are proud of our team, and our team is proud to be part of our club family! We would love to have you join us! Our friendly and diverse staff truly sets us apart from other club career opportunities in the area, not to mention the beautiful location and facilities of our Club. Our Commitment to You • Work-life balance • competitive pay rate commensurate with experience • Culture of constant improvement, including extended education and career training.</w:t>
      </w:r>
    </w:p>
    <w:p w14:paraId="7592A7A7"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 </w:t>
      </w:r>
    </w:p>
    <w:p w14:paraId="1636A07D"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 </w:t>
      </w:r>
    </w:p>
    <w:p w14:paraId="48B7A7C3"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Type of Facility:</w:t>
      </w:r>
      <w:r w:rsidRPr="00161DC2">
        <w:rPr>
          <w:rFonts w:ascii="Josefin Sans" w:eastAsia="Times New Roman" w:hAnsi="Josefin Sans" w:cs="Calibri"/>
          <w:color w:val="222222"/>
        </w:rPr>
        <w:t> Private - Member Owned</w:t>
      </w:r>
    </w:p>
    <w:p w14:paraId="48ABC133"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Number of Holes:</w:t>
      </w:r>
      <w:r w:rsidRPr="00161DC2">
        <w:rPr>
          <w:rFonts w:ascii="Josefin Sans" w:eastAsia="Times New Roman" w:hAnsi="Josefin Sans" w:cs="Calibri"/>
          <w:color w:val="222222"/>
        </w:rPr>
        <w:t> 18</w:t>
      </w:r>
    </w:p>
    <w:p w14:paraId="001FA7CF"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Rounds of Golf:</w:t>
      </w:r>
      <w:r w:rsidRPr="00161DC2">
        <w:rPr>
          <w:rFonts w:ascii="Josefin Sans" w:eastAsia="Times New Roman" w:hAnsi="Josefin Sans" w:cs="Calibri"/>
          <w:color w:val="222222"/>
        </w:rPr>
        <w:t> 30,000-34,999</w:t>
      </w:r>
    </w:p>
    <w:p w14:paraId="5975615A"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Club's Season:</w:t>
      </w:r>
      <w:r w:rsidRPr="00161DC2">
        <w:rPr>
          <w:rFonts w:ascii="Josefin Sans" w:eastAsia="Times New Roman" w:hAnsi="Josefin Sans" w:cs="Calibri"/>
          <w:color w:val="222222"/>
        </w:rPr>
        <w:t> Year-Round - Golf Season 12 Months</w:t>
      </w:r>
    </w:p>
    <w:p w14:paraId="07249989"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Indoor Teaching Facility:</w:t>
      </w:r>
      <w:r w:rsidRPr="00161DC2">
        <w:rPr>
          <w:rFonts w:ascii="Josefin Sans" w:eastAsia="Times New Roman" w:hAnsi="Josefin Sans" w:cs="Calibri"/>
          <w:color w:val="222222"/>
        </w:rPr>
        <w:t> Yes</w:t>
      </w:r>
    </w:p>
    <w:p w14:paraId="2222C47C"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Gratuity Policy:</w:t>
      </w:r>
      <w:r w:rsidRPr="00161DC2">
        <w:rPr>
          <w:rFonts w:ascii="Josefin Sans" w:eastAsia="Times New Roman" w:hAnsi="Josefin Sans" w:cs="Calibri"/>
          <w:color w:val="222222"/>
        </w:rPr>
        <w:t> Club Tips Allowed</w:t>
      </w:r>
    </w:p>
    <w:p w14:paraId="2AD886DD"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t>Position: Director of Instruction</w:t>
      </w:r>
    </w:p>
    <w:p w14:paraId="4FBAA081"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t>Reports to: Director of Golf</w:t>
      </w:r>
    </w:p>
    <w:p w14:paraId="45AC54FF"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t>Class: Full-Time Year Round</w:t>
      </w:r>
    </w:p>
    <w:p w14:paraId="7F459632"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t>Effective: March 29, 2023</w:t>
      </w:r>
    </w:p>
    <w:p w14:paraId="2B9FFB05"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t> </w:t>
      </w:r>
    </w:p>
    <w:p w14:paraId="336DB639"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rPr>
        <w:t>Job Overview</w:t>
      </w:r>
    </w:p>
    <w:p w14:paraId="12F48685"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lastRenderedPageBreak/>
        <w:t xml:space="preserve">The Director of Instruction is responsible for the daily operation of “The Barn” Learning Center. The position requires various management functions including, but not limited </w:t>
      </w:r>
      <w:proofErr w:type="gramStart"/>
      <w:r w:rsidRPr="00161DC2">
        <w:rPr>
          <w:rFonts w:ascii="Josefin Sans" w:eastAsia="Times New Roman" w:hAnsi="Josefin Sans" w:cs="Calibri"/>
          <w:color w:val="222222"/>
        </w:rPr>
        <w:t>to:</w:t>
      </w:r>
      <w:proofErr w:type="gramEnd"/>
      <w:r w:rsidRPr="00161DC2">
        <w:rPr>
          <w:rFonts w:ascii="Josefin Sans" w:eastAsia="Times New Roman" w:hAnsi="Josefin Sans" w:cs="Calibri"/>
          <w:color w:val="222222"/>
        </w:rPr>
        <w:t xml:space="preserve"> planning, organizing, promoting, and conducting instructional programs; scheduling staff; conducting performance reviews; leading training seminars for staff; and representing Sea Pines Country Club in the community as well as the industry. The Director of Instruction will also work closely with the Golf Course Superintendent as well as the entire golf professional staff.</w:t>
      </w:r>
    </w:p>
    <w:p w14:paraId="49D95FAD"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t> </w:t>
      </w:r>
    </w:p>
    <w:p w14:paraId="33385501"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rPr>
        <w:t>Job Responsibilities</w:t>
      </w:r>
    </w:p>
    <w:p w14:paraId="1321C316"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Ø</w:t>
      </w:r>
      <w:r w:rsidRPr="00161DC2">
        <w:rPr>
          <w:rFonts w:ascii="Josefin Sans" w:eastAsia="Times New Roman" w:hAnsi="Josefin Sans" w:cs="Calibri"/>
          <w:color w:val="222222"/>
        </w:rPr>
        <w:t> Abide by all policies and procedures detailed in this document as well as the Sea Pines Country Club Employee Handbook.</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Foster an environment of learning for the Membership, Guests, and fellow staff.</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Maintain an energetic and positive atmosphere that will welcome all golfers to the Learning Center regardless of their skill level.</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Develop programs that will benefit and encourage golfers of all skill levels.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Maintain accurate accounting records of all lessons by the professional staff.</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Provide and maintain a process for which Members can schedule lessons and organize a schedule that does not create a back-log or over-booking scenario.</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Supervise the maintenance of all golf practice facilities to ensure safe, clean, organized, and professional conditions on a constant basis.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Enforce all the Barn’s Learning Center rules and regulations, including hours of operation and dress code.</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Supervise and Manage the Barn Learning Center Professional Staff in concert with the Director of Golf.</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Maintain all teaching aids and equipment inventory in excellent condition.</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Work with the Director of Golf to assess and acquire fitting systems, technology for instruction and fittings, and maintain the inventory of these assets.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Attain approval for purchases from the Director of Golf.</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Oversee all instructional programs and lesson schedules at the facility.</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Be proficient in current technologies, training aids, and learning theories.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Work with the Director of Golf to establish the Learning Center budget and provide monthly reports on the fiscal progress of the Learning Center, including P&amp;L reports and expense reports.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Play golf with the Membership and take an active role in the Men’s and Ladies’ Golf Associations.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Provide assistance during major Club Tournaments to the professional staff.</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Maintain a status of good standing as a member of the PGA and/or LPGA and participate in annual continuing education.</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Train professional staff in all facets of golf instruction as well as the management of instructional programs.</w:t>
      </w:r>
    </w:p>
    <w:p w14:paraId="1145CD8E"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rPr>
        <w:t> </w:t>
      </w:r>
    </w:p>
    <w:p w14:paraId="3DEB7AA8"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rPr>
        <w:t>Specific Duties</w:t>
      </w:r>
    </w:p>
    <w:p w14:paraId="0DCD501B"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Ø</w:t>
      </w:r>
      <w:r w:rsidRPr="00161DC2">
        <w:rPr>
          <w:rFonts w:ascii="Josefin Sans" w:eastAsia="Times New Roman" w:hAnsi="Josefin Sans" w:cs="Calibri"/>
          <w:color w:val="222222"/>
        </w:rPr>
        <w:t> Schedule and conduct weekly instructional clinics on predetermined topics for Members.</w:t>
      </w:r>
      <w:r w:rsidRPr="00161DC2">
        <w:rPr>
          <w:rFonts w:ascii="Josefin Sans" w:eastAsia="Times New Roman" w:hAnsi="Josefin Sans" w:cs="Calibri"/>
          <w:color w:val="222222"/>
        </w:rPr>
        <w:br/>
      </w:r>
      <w:r w:rsidRPr="00161DC2">
        <w:rPr>
          <w:rFonts w:ascii="Symbol" w:eastAsia="Times New Roman" w:hAnsi="Symbol" w:cs="Calibri"/>
          <w:color w:val="222222"/>
        </w:rPr>
        <w:lastRenderedPageBreak/>
        <w:t>Ø</w:t>
      </w:r>
      <w:r w:rsidRPr="00161DC2">
        <w:rPr>
          <w:rFonts w:ascii="Josefin Sans" w:eastAsia="Times New Roman" w:hAnsi="Josefin Sans" w:cs="Calibri"/>
          <w:color w:val="222222"/>
        </w:rPr>
        <w:t> Schedule and conduct weekly practice sessions on a no-charge basis for Members.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Create, schedule, and conduct monthly golf schools for Members.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Plan, organize, and conduct Camp Sea Pines Junior Clinics.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Conduct individual, group, and on-course instruction.</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Participate in monthly staff pro-am for Members.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Attend and support Member seminars on course management, Rules of Golf, and Handicaps.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Provide an introduction and tour of the Learning Center for new Members.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Conduct a monthly clinic for new Members.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Maintain fiscal responsibility for the Learning Center.</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Maintain inventory of the fitting systems, demo equipment, and hard goods for sale in the Learning Center.</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Support and assist with all scheduled demo days at the Learning Center.</w:t>
      </w:r>
    </w:p>
    <w:p w14:paraId="1886E3D1"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color w:val="222222"/>
        </w:rPr>
        <w:t> </w:t>
      </w:r>
    </w:p>
    <w:p w14:paraId="09DE91C2"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rPr>
        <w:t>Scheduling Parameters</w:t>
      </w:r>
    </w:p>
    <w:p w14:paraId="3A8A883C"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Ø</w:t>
      </w:r>
      <w:r w:rsidRPr="00161DC2">
        <w:rPr>
          <w:rFonts w:ascii="Josefin Sans" w:eastAsia="Times New Roman" w:hAnsi="Josefin Sans" w:cs="Calibri"/>
          <w:color w:val="222222"/>
        </w:rPr>
        <w:t> The Director of Instruction is responsible for maintaining a schedule of availability to the Membership. Sea Pines Members have first priority for all instructional programs.</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The Director of Instruction will spend 30% of their time in the management component of the Barn Learning Center, with the other 70% dedicated to instruction.</w:t>
      </w:r>
      <w:r w:rsidRPr="00161DC2">
        <w:rPr>
          <w:rFonts w:ascii="Josefin Sans" w:eastAsia="Times New Roman" w:hAnsi="Josefin Sans" w:cs="Calibri"/>
          <w:color w:val="222222"/>
        </w:rPr>
        <w:br/>
      </w:r>
      <w:r w:rsidRPr="00161DC2">
        <w:rPr>
          <w:rFonts w:ascii="Symbol" w:eastAsia="Times New Roman" w:hAnsi="Symbol" w:cs="Calibri"/>
          <w:color w:val="222222"/>
        </w:rPr>
        <w:t>Ø</w:t>
      </w:r>
      <w:r w:rsidRPr="00161DC2">
        <w:rPr>
          <w:rFonts w:ascii="Josefin Sans" w:eastAsia="Times New Roman" w:hAnsi="Josefin Sans" w:cs="Calibri"/>
          <w:color w:val="222222"/>
        </w:rPr>
        <w:t> The Director of Instruction will be limited to ten (10) “non-member” lessons per week, with those defined as an individual who is not considered a family guest of a Sea Pines Member – each non-member lesson must be sponsored by a Sea Pines Member and billed the corresponding fees.</w:t>
      </w:r>
    </w:p>
    <w:p w14:paraId="6F992795"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 </w:t>
      </w:r>
    </w:p>
    <w:p w14:paraId="61906B66"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Josefin Sans" w:eastAsia="Times New Roman" w:hAnsi="Josefin Sans" w:cs="Calibri"/>
          <w:b/>
          <w:bCs/>
          <w:color w:val="222222"/>
          <w:bdr w:val="none" w:sz="0" w:space="0" w:color="auto" w:frame="1"/>
        </w:rPr>
        <w:t>Benefits:</w:t>
      </w:r>
    </w:p>
    <w:p w14:paraId="7C751406" w14:textId="77777777" w:rsidR="00161DC2" w:rsidRPr="00161DC2" w:rsidRDefault="00161DC2" w:rsidP="00161DC2">
      <w:pPr>
        <w:shd w:val="clear" w:color="auto" w:fill="FFFFFF"/>
        <w:textAlignment w:val="baseline"/>
        <w:rPr>
          <w:rFonts w:ascii="Calibri" w:eastAsia="Times New Roman" w:hAnsi="Calibri" w:cs="Calibri"/>
          <w:color w:val="222222"/>
          <w:sz w:val="22"/>
          <w:szCs w:val="22"/>
        </w:rPr>
      </w:pPr>
      <w:r w:rsidRPr="00161DC2">
        <w:rPr>
          <w:rFonts w:ascii="Symbol" w:eastAsia="Times New Roman" w:hAnsi="Symbol" w:cs="Calibri"/>
          <w:color w:val="222222"/>
        </w:rPr>
        <w:t>·</w:t>
      </w:r>
      <w:r w:rsidRPr="00161DC2">
        <w:rPr>
          <w:rFonts w:ascii="Josefin Sans" w:eastAsia="Times New Roman" w:hAnsi="Josefin Sans" w:cs="Calibri"/>
          <w:color w:val="222222"/>
        </w:rPr>
        <w:t> Full Health Benefits</w:t>
      </w:r>
    </w:p>
    <w:p w14:paraId="328E2091" w14:textId="77777777" w:rsidR="00161DC2" w:rsidRPr="00161DC2" w:rsidRDefault="00161DC2" w:rsidP="00161DC2">
      <w:pPr>
        <w:shd w:val="clear" w:color="auto" w:fill="FFFFFF"/>
        <w:rPr>
          <w:rFonts w:ascii="Calibri" w:eastAsia="Times New Roman" w:hAnsi="Calibri" w:cs="Calibri"/>
          <w:color w:val="222222"/>
          <w:sz w:val="22"/>
          <w:szCs w:val="22"/>
        </w:rPr>
      </w:pPr>
      <w:r w:rsidRPr="00161DC2">
        <w:rPr>
          <w:rFonts w:ascii="Calibri" w:eastAsia="Times New Roman" w:hAnsi="Calibri" w:cs="Calibri"/>
          <w:color w:val="222222"/>
          <w:sz w:val="22"/>
          <w:szCs w:val="22"/>
        </w:rPr>
        <w:t> </w:t>
      </w:r>
    </w:p>
    <w:p w14:paraId="11843438" w14:textId="77777777" w:rsidR="00161DC2" w:rsidRPr="00161DC2" w:rsidRDefault="00161DC2" w:rsidP="00161DC2">
      <w:pPr>
        <w:shd w:val="clear" w:color="auto" w:fill="FFFFFF"/>
        <w:rPr>
          <w:rFonts w:ascii="Calibri" w:eastAsia="Times New Roman" w:hAnsi="Calibri" w:cs="Calibri"/>
          <w:color w:val="222222"/>
          <w:sz w:val="22"/>
          <w:szCs w:val="22"/>
        </w:rPr>
      </w:pPr>
      <w:r w:rsidRPr="00161DC2">
        <w:rPr>
          <w:rFonts w:ascii="Calibri" w:eastAsia="Times New Roman" w:hAnsi="Calibri" w:cs="Calibri"/>
          <w:color w:val="222222"/>
          <w:sz w:val="22"/>
          <w:szCs w:val="22"/>
        </w:rPr>
        <w:t> </w:t>
      </w:r>
    </w:p>
    <w:p w14:paraId="17D3FE25" w14:textId="77777777" w:rsidR="00161DC2" w:rsidRPr="00161DC2" w:rsidRDefault="00161DC2" w:rsidP="00161DC2">
      <w:pPr>
        <w:shd w:val="clear" w:color="auto" w:fill="FFFFFF"/>
        <w:rPr>
          <w:rFonts w:ascii="Calibri" w:eastAsia="Times New Roman" w:hAnsi="Calibri" w:cs="Calibri"/>
          <w:color w:val="222222"/>
          <w:sz w:val="22"/>
          <w:szCs w:val="22"/>
        </w:rPr>
      </w:pPr>
      <w:proofErr w:type="spellStart"/>
      <w:r w:rsidRPr="00161DC2">
        <w:rPr>
          <w:rFonts w:ascii="Calibri" w:eastAsia="Times New Roman" w:hAnsi="Calibri" w:cs="Calibri"/>
          <w:color w:val="222222"/>
          <w:sz w:val="22"/>
          <w:szCs w:val="22"/>
        </w:rPr>
        <w:t>KInd</w:t>
      </w:r>
      <w:proofErr w:type="spellEnd"/>
      <w:r w:rsidRPr="00161DC2">
        <w:rPr>
          <w:rFonts w:ascii="Calibri" w:eastAsia="Times New Roman" w:hAnsi="Calibri" w:cs="Calibri"/>
          <w:color w:val="222222"/>
          <w:sz w:val="22"/>
          <w:szCs w:val="22"/>
        </w:rPr>
        <w:t xml:space="preserve"> regards, </w:t>
      </w:r>
    </w:p>
    <w:p w14:paraId="3AC994F4" w14:textId="77777777" w:rsidR="00161DC2" w:rsidRPr="00161DC2" w:rsidRDefault="00161DC2" w:rsidP="00161DC2">
      <w:pPr>
        <w:shd w:val="clear" w:color="auto" w:fill="FFFFFF"/>
        <w:rPr>
          <w:rFonts w:ascii="Calibri" w:eastAsia="Times New Roman" w:hAnsi="Calibri" w:cs="Calibri"/>
          <w:color w:val="222222"/>
          <w:sz w:val="22"/>
          <w:szCs w:val="22"/>
        </w:rPr>
      </w:pPr>
      <w:r w:rsidRPr="00161DC2">
        <w:rPr>
          <w:rFonts w:ascii="Calibri" w:eastAsia="Times New Roman" w:hAnsi="Calibri" w:cs="Calibri"/>
          <w:color w:val="222222"/>
          <w:sz w:val="22"/>
          <w:szCs w:val="22"/>
        </w:rPr>
        <w:t> </w:t>
      </w:r>
    </w:p>
    <w:p w14:paraId="6264215E" w14:textId="40A0D3B2" w:rsidR="00161DC2" w:rsidRPr="00161DC2" w:rsidRDefault="00161DC2" w:rsidP="00161DC2">
      <w:pPr>
        <w:shd w:val="clear" w:color="auto" w:fill="FFFFFF"/>
        <w:rPr>
          <w:rFonts w:ascii="Calibri" w:eastAsia="Times New Roman" w:hAnsi="Calibri" w:cs="Calibri"/>
          <w:color w:val="222222"/>
          <w:sz w:val="22"/>
          <w:szCs w:val="22"/>
        </w:rPr>
      </w:pPr>
      <w:r w:rsidRPr="00161DC2">
        <w:rPr>
          <w:rFonts w:ascii="Calibri" w:eastAsia="Times New Roman" w:hAnsi="Calibri" w:cs="Calibri"/>
          <w:color w:val="222222"/>
          <w:sz w:val="22"/>
          <w:szCs w:val="22"/>
        </w:rPr>
        <w:fldChar w:fldCharType="begin"/>
      </w:r>
      <w:r w:rsidRPr="00161DC2">
        <w:rPr>
          <w:rFonts w:ascii="Calibri" w:eastAsia="Times New Roman" w:hAnsi="Calibri" w:cs="Calibri"/>
          <w:color w:val="222222"/>
          <w:sz w:val="22"/>
          <w:szCs w:val="22"/>
        </w:rPr>
        <w:instrText xml:space="preserve"> INCLUDEPICTURE "https://mail.google.com/mail/u/0?ui=2&amp;ik=36ee1bf992&amp;attid=0.1.2&amp;permmsgid=msg-f:1761912948946010996&amp;th=1873927df7168374&amp;view=fimg&amp;fur=ip&amp;sz=s0-l75-ft&amp;attbid=ANGjdJ_opW0422L31oZcuK2JkPGPUZ3GGQEq7frQ7VpRIttd5soo9Euc-0oKxbjB137WXwOqkigCFKVaGsCDemB0pwo3PeNW_G9xsCniOdsGhp_owBEfLbK10wJbUyo&amp;disp=emb" \* MERGEFORMATINET </w:instrText>
      </w:r>
      <w:r w:rsidRPr="00161DC2">
        <w:rPr>
          <w:rFonts w:ascii="Calibri" w:eastAsia="Times New Roman" w:hAnsi="Calibri" w:cs="Calibri"/>
          <w:color w:val="222222"/>
          <w:sz w:val="22"/>
          <w:szCs w:val="22"/>
        </w:rPr>
        <w:fldChar w:fldCharType="separate"/>
      </w:r>
      <w:r w:rsidRPr="00161DC2">
        <w:rPr>
          <w:rFonts w:ascii="Calibri" w:eastAsia="Times New Roman" w:hAnsi="Calibri" w:cs="Calibri"/>
          <w:noProof/>
          <w:color w:val="222222"/>
          <w:sz w:val="22"/>
          <w:szCs w:val="22"/>
        </w:rPr>
        <mc:AlternateContent>
          <mc:Choice Requires="wps">
            <w:drawing>
              <wp:inline distT="0" distB="0" distL="0" distR="0" wp14:anchorId="51B8942C" wp14:editId="6EE41FB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0DE8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61DC2">
        <w:rPr>
          <w:rFonts w:ascii="Calibri" w:eastAsia="Times New Roman" w:hAnsi="Calibri" w:cs="Calibri"/>
          <w:color w:val="222222"/>
          <w:sz w:val="22"/>
          <w:szCs w:val="22"/>
        </w:rPr>
        <w:fldChar w:fldCharType="end"/>
      </w:r>
      <w:r w:rsidRPr="00161DC2">
        <w:rPr>
          <w:rFonts w:ascii="Calibri" w:eastAsia="Times New Roman" w:hAnsi="Calibri" w:cs="Calibri"/>
          <w:color w:val="222222"/>
          <w:sz w:val="26"/>
          <w:szCs w:val="26"/>
        </w:rPr>
        <w:t>JAMES SWIFT</w:t>
      </w:r>
    </w:p>
    <w:p w14:paraId="3660ECFD" w14:textId="77777777" w:rsidR="00161DC2" w:rsidRPr="00161DC2" w:rsidRDefault="00161DC2" w:rsidP="00161DC2">
      <w:pPr>
        <w:shd w:val="clear" w:color="auto" w:fill="FFFFFF"/>
        <w:rPr>
          <w:rFonts w:ascii="Calibri" w:eastAsia="Times New Roman" w:hAnsi="Calibri" w:cs="Calibri"/>
          <w:color w:val="222222"/>
          <w:sz w:val="22"/>
          <w:szCs w:val="22"/>
        </w:rPr>
      </w:pPr>
      <w:r w:rsidRPr="00161DC2">
        <w:rPr>
          <w:rFonts w:ascii="Calibri" w:eastAsia="Times New Roman" w:hAnsi="Calibri" w:cs="Calibri"/>
          <w:color w:val="222222"/>
          <w:sz w:val="22"/>
          <w:szCs w:val="22"/>
        </w:rPr>
        <w:t>Director of Golf Operations</w:t>
      </w:r>
    </w:p>
    <w:p w14:paraId="3F707795" w14:textId="77777777" w:rsidR="00161DC2" w:rsidRPr="00161DC2" w:rsidRDefault="00161DC2" w:rsidP="00161DC2">
      <w:pPr>
        <w:shd w:val="clear" w:color="auto" w:fill="FFFFFF"/>
        <w:rPr>
          <w:rFonts w:ascii="Calibri" w:eastAsia="Times New Roman" w:hAnsi="Calibri" w:cs="Calibri"/>
          <w:color w:val="222222"/>
          <w:sz w:val="22"/>
          <w:szCs w:val="22"/>
        </w:rPr>
      </w:pPr>
      <w:r w:rsidRPr="00161DC2">
        <w:rPr>
          <w:rFonts w:ascii="Calibri" w:eastAsia="Times New Roman" w:hAnsi="Calibri" w:cs="Calibri"/>
          <w:color w:val="222222"/>
          <w:sz w:val="22"/>
          <w:szCs w:val="22"/>
        </w:rPr>
        <w:t>30 Governors Road, Hilton Head Island, SC 29928</w:t>
      </w:r>
    </w:p>
    <w:p w14:paraId="58A86884" w14:textId="77777777" w:rsidR="00161DC2" w:rsidRPr="00161DC2" w:rsidRDefault="00161DC2" w:rsidP="00161DC2">
      <w:pPr>
        <w:shd w:val="clear" w:color="auto" w:fill="FFFFFF"/>
        <w:rPr>
          <w:rFonts w:ascii="Calibri" w:eastAsia="Times New Roman" w:hAnsi="Calibri" w:cs="Calibri"/>
          <w:color w:val="222222"/>
          <w:sz w:val="22"/>
          <w:szCs w:val="22"/>
        </w:rPr>
      </w:pPr>
      <w:r w:rsidRPr="00161DC2">
        <w:rPr>
          <w:rFonts w:ascii="Calibri" w:eastAsia="Times New Roman" w:hAnsi="Calibri" w:cs="Calibri"/>
          <w:color w:val="222222"/>
          <w:sz w:val="22"/>
          <w:szCs w:val="22"/>
        </w:rPr>
        <w:t>(843) 671-2345 ext. 230</w:t>
      </w:r>
    </w:p>
    <w:p w14:paraId="4FBE848A" w14:textId="77777777" w:rsidR="00161DC2" w:rsidRPr="00161DC2" w:rsidRDefault="00161DC2" w:rsidP="00161DC2">
      <w:pPr>
        <w:shd w:val="clear" w:color="auto" w:fill="FFFFFF"/>
        <w:rPr>
          <w:rFonts w:ascii="Calibri" w:eastAsia="Times New Roman" w:hAnsi="Calibri" w:cs="Calibri"/>
          <w:color w:val="222222"/>
          <w:sz w:val="22"/>
          <w:szCs w:val="22"/>
        </w:rPr>
      </w:pPr>
      <w:r w:rsidRPr="00161DC2">
        <w:rPr>
          <w:rFonts w:ascii="Calibri" w:eastAsia="Times New Roman" w:hAnsi="Calibri" w:cs="Calibri"/>
          <w:color w:val="1F3864"/>
          <w:sz w:val="22"/>
          <w:szCs w:val="22"/>
        </w:rPr>
        <w:t>www.seapinescountryclub.com</w:t>
      </w:r>
    </w:p>
    <w:p w14:paraId="58CDCDD6" w14:textId="77777777" w:rsidR="005C1B1C" w:rsidRDefault="005C1B1C"/>
    <w:sectPr w:rsidR="005C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57DE"/>
    <w:multiLevelType w:val="multilevel"/>
    <w:tmpl w:val="3830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5560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C2"/>
    <w:rsid w:val="00161DC2"/>
    <w:rsid w:val="005C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DCCCC"/>
  <w15:chartTrackingRefBased/>
  <w15:docId w15:val="{F376DD6D-BF53-B54A-8507-FA1E70CB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42904">
      <w:bodyDiv w:val="1"/>
      <w:marLeft w:val="0"/>
      <w:marRight w:val="0"/>
      <w:marTop w:val="0"/>
      <w:marBottom w:val="0"/>
      <w:divBdr>
        <w:top w:val="none" w:sz="0" w:space="0" w:color="auto"/>
        <w:left w:val="none" w:sz="0" w:space="0" w:color="auto"/>
        <w:bottom w:val="none" w:sz="0" w:space="0" w:color="auto"/>
        <w:right w:val="none" w:sz="0" w:space="0" w:color="auto"/>
      </w:divBdr>
      <w:divsChild>
        <w:div w:id="1881359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955115">
              <w:marLeft w:val="0"/>
              <w:marRight w:val="0"/>
              <w:marTop w:val="0"/>
              <w:marBottom w:val="0"/>
              <w:divBdr>
                <w:top w:val="none" w:sz="0" w:space="0" w:color="auto"/>
                <w:left w:val="none" w:sz="0" w:space="0" w:color="auto"/>
                <w:bottom w:val="none" w:sz="0" w:space="0" w:color="auto"/>
                <w:right w:val="none" w:sz="0" w:space="0" w:color="auto"/>
              </w:divBdr>
              <w:divsChild>
                <w:div w:id="1529292016">
                  <w:marLeft w:val="0"/>
                  <w:marRight w:val="0"/>
                  <w:marTop w:val="0"/>
                  <w:marBottom w:val="0"/>
                  <w:divBdr>
                    <w:top w:val="none" w:sz="0" w:space="0" w:color="auto"/>
                    <w:left w:val="none" w:sz="0" w:space="0" w:color="auto"/>
                    <w:bottom w:val="none" w:sz="0" w:space="0" w:color="auto"/>
                    <w:right w:val="none" w:sz="0" w:space="0" w:color="auto"/>
                  </w:divBdr>
                  <w:divsChild>
                    <w:div w:id="1235240421">
                      <w:marLeft w:val="0"/>
                      <w:marRight w:val="0"/>
                      <w:marTop w:val="0"/>
                      <w:marBottom w:val="0"/>
                      <w:divBdr>
                        <w:top w:val="none" w:sz="0" w:space="0" w:color="auto"/>
                        <w:left w:val="none" w:sz="0" w:space="0" w:color="auto"/>
                        <w:bottom w:val="none" w:sz="0" w:space="0" w:color="auto"/>
                        <w:right w:val="none" w:sz="0" w:space="0" w:color="auto"/>
                      </w:divBdr>
                    </w:div>
                    <w:div w:id="241329543">
                      <w:marLeft w:val="0"/>
                      <w:marRight w:val="0"/>
                      <w:marTop w:val="0"/>
                      <w:marBottom w:val="0"/>
                      <w:divBdr>
                        <w:top w:val="none" w:sz="0" w:space="0" w:color="auto"/>
                        <w:left w:val="none" w:sz="0" w:space="0" w:color="auto"/>
                        <w:bottom w:val="none" w:sz="0" w:space="0" w:color="auto"/>
                        <w:right w:val="none" w:sz="0" w:space="0" w:color="auto"/>
                      </w:divBdr>
                    </w:div>
                    <w:div w:id="986276599">
                      <w:marLeft w:val="0"/>
                      <w:marRight w:val="0"/>
                      <w:marTop w:val="0"/>
                      <w:marBottom w:val="0"/>
                      <w:divBdr>
                        <w:top w:val="none" w:sz="0" w:space="0" w:color="auto"/>
                        <w:left w:val="none" w:sz="0" w:space="0" w:color="auto"/>
                        <w:bottom w:val="none" w:sz="0" w:space="0" w:color="auto"/>
                        <w:right w:val="none" w:sz="0" w:space="0" w:color="auto"/>
                      </w:divBdr>
                    </w:div>
                    <w:div w:id="1035691287">
                      <w:marLeft w:val="0"/>
                      <w:marRight w:val="0"/>
                      <w:marTop w:val="0"/>
                      <w:marBottom w:val="0"/>
                      <w:divBdr>
                        <w:top w:val="none" w:sz="0" w:space="0" w:color="auto"/>
                        <w:left w:val="none" w:sz="0" w:space="0" w:color="auto"/>
                        <w:bottom w:val="none" w:sz="0" w:space="0" w:color="auto"/>
                        <w:right w:val="none" w:sz="0" w:space="0" w:color="auto"/>
                      </w:divBdr>
                    </w:div>
                    <w:div w:id="1083839419">
                      <w:marLeft w:val="0"/>
                      <w:marRight w:val="0"/>
                      <w:marTop w:val="0"/>
                      <w:marBottom w:val="0"/>
                      <w:divBdr>
                        <w:top w:val="none" w:sz="0" w:space="0" w:color="auto"/>
                        <w:left w:val="none" w:sz="0" w:space="0" w:color="auto"/>
                        <w:bottom w:val="none" w:sz="0" w:space="0" w:color="auto"/>
                        <w:right w:val="none" w:sz="0" w:space="0" w:color="auto"/>
                      </w:divBdr>
                    </w:div>
                    <w:div w:id="1767075291">
                      <w:marLeft w:val="0"/>
                      <w:marRight w:val="0"/>
                      <w:marTop w:val="0"/>
                      <w:marBottom w:val="0"/>
                      <w:divBdr>
                        <w:top w:val="none" w:sz="0" w:space="0" w:color="auto"/>
                        <w:left w:val="none" w:sz="0" w:space="0" w:color="auto"/>
                        <w:bottom w:val="none" w:sz="0" w:space="0" w:color="auto"/>
                        <w:right w:val="none" w:sz="0" w:space="0" w:color="auto"/>
                      </w:divBdr>
                    </w:div>
                    <w:div w:id="207571109">
                      <w:marLeft w:val="0"/>
                      <w:marRight w:val="0"/>
                      <w:marTop w:val="0"/>
                      <w:marBottom w:val="0"/>
                      <w:divBdr>
                        <w:top w:val="none" w:sz="0" w:space="0" w:color="auto"/>
                        <w:left w:val="none" w:sz="0" w:space="0" w:color="auto"/>
                        <w:bottom w:val="none" w:sz="0" w:space="0" w:color="auto"/>
                        <w:right w:val="none" w:sz="0" w:space="0" w:color="auto"/>
                      </w:divBdr>
                    </w:div>
                    <w:div w:id="1914731771">
                      <w:marLeft w:val="0"/>
                      <w:marRight w:val="0"/>
                      <w:marTop w:val="0"/>
                      <w:marBottom w:val="0"/>
                      <w:divBdr>
                        <w:top w:val="none" w:sz="0" w:space="0" w:color="auto"/>
                        <w:left w:val="none" w:sz="0" w:space="0" w:color="auto"/>
                        <w:bottom w:val="none" w:sz="0" w:space="0" w:color="auto"/>
                        <w:right w:val="none" w:sz="0" w:space="0" w:color="auto"/>
                      </w:divBdr>
                    </w:div>
                    <w:div w:id="1282149599">
                      <w:marLeft w:val="0"/>
                      <w:marRight w:val="0"/>
                      <w:marTop w:val="0"/>
                      <w:marBottom w:val="0"/>
                      <w:divBdr>
                        <w:top w:val="none" w:sz="0" w:space="0" w:color="auto"/>
                        <w:left w:val="none" w:sz="0" w:space="0" w:color="auto"/>
                        <w:bottom w:val="none" w:sz="0" w:space="0" w:color="auto"/>
                        <w:right w:val="none" w:sz="0" w:space="0" w:color="auto"/>
                      </w:divBdr>
                    </w:div>
                    <w:div w:id="1446340513">
                      <w:marLeft w:val="0"/>
                      <w:marRight w:val="0"/>
                      <w:marTop w:val="0"/>
                      <w:marBottom w:val="0"/>
                      <w:divBdr>
                        <w:top w:val="none" w:sz="0" w:space="0" w:color="auto"/>
                        <w:left w:val="none" w:sz="0" w:space="0" w:color="auto"/>
                        <w:bottom w:val="none" w:sz="0" w:space="0" w:color="auto"/>
                        <w:right w:val="none" w:sz="0" w:space="0" w:color="auto"/>
                      </w:divBdr>
                    </w:div>
                    <w:div w:id="848833010">
                      <w:marLeft w:val="0"/>
                      <w:marRight w:val="0"/>
                      <w:marTop w:val="0"/>
                      <w:marBottom w:val="0"/>
                      <w:divBdr>
                        <w:top w:val="none" w:sz="0" w:space="0" w:color="auto"/>
                        <w:left w:val="none" w:sz="0" w:space="0" w:color="auto"/>
                        <w:bottom w:val="none" w:sz="0" w:space="0" w:color="auto"/>
                        <w:right w:val="none" w:sz="0" w:space="0" w:color="auto"/>
                      </w:divBdr>
                    </w:div>
                    <w:div w:id="1288974078">
                      <w:marLeft w:val="0"/>
                      <w:marRight w:val="0"/>
                      <w:marTop w:val="0"/>
                      <w:marBottom w:val="0"/>
                      <w:divBdr>
                        <w:top w:val="none" w:sz="0" w:space="0" w:color="auto"/>
                        <w:left w:val="none" w:sz="0" w:space="0" w:color="auto"/>
                        <w:bottom w:val="none" w:sz="0" w:space="0" w:color="auto"/>
                        <w:right w:val="none" w:sz="0" w:space="0" w:color="auto"/>
                      </w:divBdr>
                    </w:div>
                    <w:div w:id="1737825913">
                      <w:marLeft w:val="0"/>
                      <w:marRight w:val="0"/>
                      <w:marTop w:val="0"/>
                      <w:marBottom w:val="0"/>
                      <w:divBdr>
                        <w:top w:val="none" w:sz="0" w:space="0" w:color="auto"/>
                        <w:left w:val="none" w:sz="0" w:space="0" w:color="auto"/>
                        <w:bottom w:val="none" w:sz="0" w:space="0" w:color="auto"/>
                        <w:right w:val="none" w:sz="0" w:space="0" w:color="auto"/>
                      </w:divBdr>
                    </w:div>
                    <w:div w:id="182473504">
                      <w:marLeft w:val="0"/>
                      <w:marRight w:val="0"/>
                      <w:marTop w:val="0"/>
                      <w:marBottom w:val="0"/>
                      <w:divBdr>
                        <w:top w:val="none" w:sz="0" w:space="0" w:color="auto"/>
                        <w:left w:val="none" w:sz="0" w:space="0" w:color="auto"/>
                        <w:bottom w:val="none" w:sz="0" w:space="0" w:color="auto"/>
                        <w:right w:val="none" w:sz="0" w:space="0" w:color="auto"/>
                      </w:divBdr>
                    </w:div>
                    <w:div w:id="374546502">
                      <w:marLeft w:val="720"/>
                      <w:marRight w:val="0"/>
                      <w:marTop w:val="0"/>
                      <w:marBottom w:val="0"/>
                      <w:divBdr>
                        <w:top w:val="none" w:sz="0" w:space="0" w:color="auto"/>
                        <w:left w:val="none" w:sz="0" w:space="0" w:color="auto"/>
                        <w:bottom w:val="none" w:sz="0" w:space="0" w:color="auto"/>
                        <w:right w:val="none" w:sz="0" w:space="0" w:color="auto"/>
                      </w:divBdr>
                    </w:div>
                    <w:div w:id="687758541">
                      <w:marLeft w:val="0"/>
                      <w:marRight w:val="0"/>
                      <w:marTop w:val="0"/>
                      <w:marBottom w:val="0"/>
                      <w:divBdr>
                        <w:top w:val="none" w:sz="0" w:space="0" w:color="auto"/>
                        <w:left w:val="none" w:sz="0" w:space="0" w:color="auto"/>
                        <w:bottom w:val="none" w:sz="0" w:space="0" w:color="auto"/>
                        <w:right w:val="none" w:sz="0" w:space="0" w:color="auto"/>
                      </w:divBdr>
                    </w:div>
                    <w:div w:id="1350914594">
                      <w:marLeft w:val="720"/>
                      <w:marRight w:val="0"/>
                      <w:marTop w:val="0"/>
                      <w:marBottom w:val="0"/>
                      <w:divBdr>
                        <w:top w:val="none" w:sz="0" w:space="0" w:color="auto"/>
                        <w:left w:val="none" w:sz="0" w:space="0" w:color="auto"/>
                        <w:bottom w:val="none" w:sz="0" w:space="0" w:color="auto"/>
                        <w:right w:val="none" w:sz="0" w:space="0" w:color="auto"/>
                      </w:divBdr>
                    </w:div>
                    <w:div w:id="39013870">
                      <w:marLeft w:val="0"/>
                      <w:marRight w:val="0"/>
                      <w:marTop w:val="0"/>
                      <w:marBottom w:val="0"/>
                      <w:divBdr>
                        <w:top w:val="none" w:sz="0" w:space="0" w:color="auto"/>
                        <w:left w:val="none" w:sz="0" w:space="0" w:color="auto"/>
                        <w:bottom w:val="none" w:sz="0" w:space="0" w:color="auto"/>
                        <w:right w:val="none" w:sz="0" w:space="0" w:color="auto"/>
                      </w:divBdr>
                    </w:div>
                    <w:div w:id="1107390083">
                      <w:marLeft w:val="0"/>
                      <w:marRight w:val="0"/>
                      <w:marTop w:val="0"/>
                      <w:marBottom w:val="0"/>
                      <w:divBdr>
                        <w:top w:val="none" w:sz="0" w:space="0" w:color="auto"/>
                        <w:left w:val="none" w:sz="0" w:space="0" w:color="auto"/>
                        <w:bottom w:val="none" w:sz="0" w:space="0" w:color="auto"/>
                        <w:right w:val="none" w:sz="0" w:space="0" w:color="auto"/>
                      </w:divBdr>
                    </w:div>
                    <w:div w:id="1325158435">
                      <w:marLeft w:val="0"/>
                      <w:marRight w:val="0"/>
                      <w:marTop w:val="0"/>
                      <w:marBottom w:val="0"/>
                      <w:divBdr>
                        <w:top w:val="none" w:sz="0" w:space="0" w:color="auto"/>
                        <w:left w:val="none" w:sz="0" w:space="0" w:color="auto"/>
                        <w:bottom w:val="none" w:sz="0" w:space="0" w:color="auto"/>
                        <w:right w:val="none" w:sz="0" w:space="0" w:color="auto"/>
                      </w:divBdr>
                    </w:div>
                    <w:div w:id="1647051821">
                      <w:marLeft w:val="0"/>
                      <w:marRight w:val="0"/>
                      <w:marTop w:val="0"/>
                      <w:marBottom w:val="0"/>
                      <w:divBdr>
                        <w:top w:val="none" w:sz="0" w:space="0" w:color="auto"/>
                        <w:left w:val="none" w:sz="0" w:space="0" w:color="auto"/>
                        <w:bottom w:val="none" w:sz="0" w:space="0" w:color="auto"/>
                        <w:right w:val="none" w:sz="0" w:space="0" w:color="auto"/>
                      </w:divBdr>
                    </w:div>
                    <w:div w:id="1196773974">
                      <w:marLeft w:val="0"/>
                      <w:marRight w:val="0"/>
                      <w:marTop w:val="0"/>
                      <w:marBottom w:val="0"/>
                      <w:divBdr>
                        <w:top w:val="none" w:sz="0" w:space="0" w:color="auto"/>
                        <w:left w:val="none" w:sz="0" w:space="0" w:color="auto"/>
                        <w:bottom w:val="none" w:sz="0" w:space="0" w:color="auto"/>
                        <w:right w:val="none" w:sz="0" w:space="0" w:color="auto"/>
                      </w:divBdr>
                    </w:div>
                    <w:div w:id="1261568157">
                      <w:marLeft w:val="0"/>
                      <w:marRight w:val="0"/>
                      <w:marTop w:val="0"/>
                      <w:marBottom w:val="0"/>
                      <w:divBdr>
                        <w:top w:val="none" w:sz="0" w:space="0" w:color="auto"/>
                        <w:left w:val="none" w:sz="0" w:space="0" w:color="auto"/>
                        <w:bottom w:val="none" w:sz="0" w:space="0" w:color="auto"/>
                        <w:right w:val="none" w:sz="0" w:space="0" w:color="auto"/>
                      </w:divBdr>
                    </w:div>
                    <w:div w:id="92943170">
                      <w:marLeft w:val="0"/>
                      <w:marRight w:val="0"/>
                      <w:marTop w:val="0"/>
                      <w:marBottom w:val="0"/>
                      <w:divBdr>
                        <w:top w:val="none" w:sz="0" w:space="0" w:color="auto"/>
                        <w:left w:val="none" w:sz="0" w:space="0" w:color="auto"/>
                        <w:bottom w:val="none" w:sz="0" w:space="0" w:color="auto"/>
                        <w:right w:val="none" w:sz="0" w:space="0" w:color="auto"/>
                      </w:divBdr>
                    </w:div>
                    <w:div w:id="2044867282">
                      <w:marLeft w:val="0"/>
                      <w:marRight w:val="0"/>
                      <w:marTop w:val="0"/>
                      <w:marBottom w:val="0"/>
                      <w:divBdr>
                        <w:top w:val="none" w:sz="0" w:space="0" w:color="auto"/>
                        <w:left w:val="none" w:sz="0" w:space="0" w:color="auto"/>
                        <w:bottom w:val="none" w:sz="0" w:space="0" w:color="auto"/>
                        <w:right w:val="none" w:sz="0" w:space="0" w:color="auto"/>
                      </w:divBdr>
                    </w:div>
                    <w:div w:id="1125974035">
                      <w:marLeft w:val="0"/>
                      <w:marRight w:val="0"/>
                      <w:marTop w:val="0"/>
                      <w:marBottom w:val="0"/>
                      <w:divBdr>
                        <w:top w:val="none" w:sz="0" w:space="0" w:color="auto"/>
                        <w:left w:val="none" w:sz="0" w:space="0" w:color="auto"/>
                        <w:bottom w:val="none" w:sz="0" w:space="0" w:color="auto"/>
                        <w:right w:val="none" w:sz="0" w:space="0" w:color="auto"/>
                      </w:divBdr>
                    </w:div>
                    <w:div w:id="1421029138">
                      <w:marLeft w:val="0"/>
                      <w:marRight w:val="0"/>
                      <w:marTop w:val="0"/>
                      <w:marBottom w:val="0"/>
                      <w:divBdr>
                        <w:top w:val="none" w:sz="0" w:space="0" w:color="auto"/>
                        <w:left w:val="none" w:sz="0" w:space="0" w:color="auto"/>
                        <w:bottom w:val="none" w:sz="0" w:space="0" w:color="auto"/>
                        <w:right w:val="none" w:sz="0" w:space="0" w:color="auto"/>
                      </w:divBdr>
                    </w:div>
                    <w:div w:id="1818188129">
                      <w:marLeft w:val="0"/>
                      <w:marRight w:val="0"/>
                      <w:marTop w:val="0"/>
                      <w:marBottom w:val="0"/>
                      <w:divBdr>
                        <w:top w:val="none" w:sz="0" w:space="0" w:color="auto"/>
                        <w:left w:val="none" w:sz="0" w:space="0" w:color="auto"/>
                        <w:bottom w:val="none" w:sz="0" w:space="0" w:color="auto"/>
                        <w:right w:val="none" w:sz="0" w:space="0" w:color="auto"/>
                      </w:divBdr>
                    </w:div>
                    <w:div w:id="286350347">
                      <w:marLeft w:val="0"/>
                      <w:marRight w:val="0"/>
                      <w:marTop w:val="0"/>
                      <w:marBottom w:val="0"/>
                      <w:divBdr>
                        <w:top w:val="none" w:sz="0" w:space="0" w:color="auto"/>
                        <w:left w:val="none" w:sz="0" w:space="0" w:color="auto"/>
                        <w:bottom w:val="none" w:sz="0" w:space="0" w:color="auto"/>
                        <w:right w:val="none" w:sz="0" w:space="0" w:color="auto"/>
                      </w:divBdr>
                    </w:div>
                    <w:div w:id="1159689548">
                      <w:marLeft w:val="0"/>
                      <w:marRight w:val="0"/>
                      <w:marTop w:val="0"/>
                      <w:marBottom w:val="0"/>
                      <w:divBdr>
                        <w:top w:val="none" w:sz="0" w:space="0" w:color="auto"/>
                        <w:left w:val="none" w:sz="0" w:space="0" w:color="auto"/>
                        <w:bottom w:val="none" w:sz="0" w:space="0" w:color="auto"/>
                        <w:right w:val="none" w:sz="0" w:space="0" w:color="auto"/>
                      </w:divBdr>
                    </w:div>
                    <w:div w:id="2099715750">
                      <w:marLeft w:val="0"/>
                      <w:marRight w:val="0"/>
                      <w:marTop w:val="0"/>
                      <w:marBottom w:val="0"/>
                      <w:divBdr>
                        <w:top w:val="none" w:sz="0" w:space="0" w:color="auto"/>
                        <w:left w:val="none" w:sz="0" w:space="0" w:color="auto"/>
                        <w:bottom w:val="none" w:sz="0" w:space="0" w:color="auto"/>
                        <w:right w:val="none" w:sz="0" w:space="0" w:color="auto"/>
                      </w:divBdr>
                    </w:div>
                    <w:div w:id="1448891788">
                      <w:marLeft w:val="0"/>
                      <w:marRight w:val="0"/>
                      <w:marTop w:val="0"/>
                      <w:marBottom w:val="0"/>
                      <w:divBdr>
                        <w:top w:val="none" w:sz="0" w:space="0" w:color="auto"/>
                        <w:left w:val="none" w:sz="0" w:space="0" w:color="auto"/>
                        <w:bottom w:val="none" w:sz="0" w:space="0" w:color="auto"/>
                        <w:right w:val="none" w:sz="0" w:space="0" w:color="auto"/>
                      </w:divBdr>
                    </w:div>
                    <w:div w:id="1989632354">
                      <w:marLeft w:val="0"/>
                      <w:marRight w:val="0"/>
                      <w:marTop w:val="0"/>
                      <w:marBottom w:val="0"/>
                      <w:divBdr>
                        <w:top w:val="none" w:sz="0" w:space="0" w:color="auto"/>
                        <w:left w:val="none" w:sz="0" w:space="0" w:color="auto"/>
                        <w:bottom w:val="none" w:sz="0" w:space="0" w:color="auto"/>
                        <w:right w:val="none" w:sz="0" w:space="0" w:color="auto"/>
                      </w:divBdr>
                    </w:div>
                    <w:div w:id="565143268">
                      <w:marLeft w:val="0"/>
                      <w:marRight w:val="0"/>
                      <w:marTop w:val="0"/>
                      <w:marBottom w:val="0"/>
                      <w:divBdr>
                        <w:top w:val="none" w:sz="0" w:space="0" w:color="auto"/>
                        <w:left w:val="none" w:sz="0" w:space="0" w:color="auto"/>
                        <w:bottom w:val="none" w:sz="0" w:space="0" w:color="auto"/>
                        <w:right w:val="none" w:sz="0" w:space="0" w:color="auto"/>
                      </w:divBdr>
                    </w:div>
                    <w:div w:id="1486584741">
                      <w:marLeft w:val="0"/>
                      <w:marRight w:val="0"/>
                      <w:marTop w:val="0"/>
                      <w:marBottom w:val="0"/>
                      <w:divBdr>
                        <w:top w:val="none" w:sz="0" w:space="0" w:color="auto"/>
                        <w:left w:val="none" w:sz="0" w:space="0" w:color="auto"/>
                        <w:bottom w:val="none" w:sz="0" w:space="0" w:color="auto"/>
                        <w:right w:val="none" w:sz="0" w:space="0" w:color="auto"/>
                      </w:divBdr>
                    </w:div>
                    <w:div w:id="276836562">
                      <w:marLeft w:val="0"/>
                      <w:marRight w:val="0"/>
                      <w:marTop w:val="0"/>
                      <w:marBottom w:val="0"/>
                      <w:divBdr>
                        <w:top w:val="none" w:sz="0" w:space="0" w:color="auto"/>
                        <w:left w:val="none" w:sz="0" w:space="0" w:color="auto"/>
                        <w:bottom w:val="none" w:sz="0" w:space="0" w:color="auto"/>
                        <w:right w:val="none" w:sz="0" w:space="0" w:color="auto"/>
                      </w:divBdr>
                    </w:div>
                    <w:div w:id="10495904">
                      <w:marLeft w:val="0"/>
                      <w:marRight w:val="0"/>
                      <w:marTop w:val="0"/>
                      <w:marBottom w:val="0"/>
                      <w:divBdr>
                        <w:top w:val="none" w:sz="0" w:space="0" w:color="auto"/>
                        <w:left w:val="none" w:sz="0" w:space="0" w:color="auto"/>
                        <w:bottom w:val="none" w:sz="0" w:space="0" w:color="auto"/>
                        <w:right w:val="none" w:sz="0" w:space="0" w:color="auto"/>
                      </w:divBdr>
                    </w:div>
                    <w:div w:id="738556199">
                      <w:marLeft w:val="0"/>
                      <w:marRight w:val="0"/>
                      <w:marTop w:val="0"/>
                      <w:marBottom w:val="0"/>
                      <w:divBdr>
                        <w:top w:val="none" w:sz="0" w:space="0" w:color="auto"/>
                        <w:left w:val="none" w:sz="0" w:space="0" w:color="auto"/>
                        <w:bottom w:val="none" w:sz="0" w:space="0" w:color="auto"/>
                        <w:right w:val="none" w:sz="0" w:space="0" w:color="auto"/>
                      </w:divBdr>
                    </w:div>
                    <w:div w:id="1829594611">
                      <w:marLeft w:val="0"/>
                      <w:marRight w:val="0"/>
                      <w:marTop w:val="0"/>
                      <w:marBottom w:val="0"/>
                      <w:divBdr>
                        <w:top w:val="none" w:sz="0" w:space="0" w:color="auto"/>
                        <w:left w:val="none" w:sz="0" w:space="0" w:color="auto"/>
                        <w:bottom w:val="none" w:sz="0" w:space="0" w:color="auto"/>
                        <w:right w:val="none" w:sz="0" w:space="0" w:color="auto"/>
                      </w:divBdr>
                    </w:div>
                    <w:div w:id="1170102957">
                      <w:marLeft w:val="0"/>
                      <w:marRight w:val="0"/>
                      <w:marTop w:val="0"/>
                      <w:marBottom w:val="0"/>
                      <w:divBdr>
                        <w:top w:val="none" w:sz="0" w:space="0" w:color="auto"/>
                        <w:left w:val="none" w:sz="0" w:space="0" w:color="auto"/>
                        <w:bottom w:val="none" w:sz="0" w:space="0" w:color="auto"/>
                        <w:right w:val="none" w:sz="0" w:space="0" w:color="auto"/>
                      </w:divBdr>
                    </w:div>
                    <w:div w:id="922298043">
                      <w:marLeft w:val="0"/>
                      <w:marRight w:val="0"/>
                      <w:marTop w:val="0"/>
                      <w:marBottom w:val="0"/>
                      <w:divBdr>
                        <w:top w:val="none" w:sz="0" w:space="0" w:color="auto"/>
                        <w:left w:val="none" w:sz="0" w:space="0" w:color="auto"/>
                        <w:bottom w:val="none" w:sz="0" w:space="0" w:color="auto"/>
                        <w:right w:val="none" w:sz="0" w:space="0" w:color="auto"/>
                      </w:divBdr>
                    </w:div>
                    <w:div w:id="1423455945">
                      <w:marLeft w:val="0"/>
                      <w:marRight w:val="0"/>
                      <w:marTop w:val="0"/>
                      <w:marBottom w:val="0"/>
                      <w:divBdr>
                        <w:top w:val="none" w:sz="0" w:space="0" w:color="auto"/>
                        <w:left w:val="none" w:sz="0" w:space="0" w:color="auto"/>
                        <w:bottom w:val="none" w:sz="0" w:space="0" w:color="auto"/>
                        <w:right w:val="none" w:sz="0" w:space="0" w:color="auto"/>
                      </w:divBdr>
                    </w:div>
                    <w:div w:id="1733042616">
                      <w:marLeft w:val="0"/>
                      <w:marRight w:val="0"/>
                      <w:marTop w:val="0"/>
                      <w:marBottom w:val="0"/>
                      <w:divBdr>
                        <w:top w:val="none" w:sz="0" w:space="0" w:color="auto"/>
                        <w:left w:val="none" w:sz="0" w:space="0" w:color="auto"/>
                        <w:bottom w:val="none" w:sz="0" w:space="0" w:color="auto"/>
                        <w:right w:val="none" w:sz="0" w:space="0" w:color="auto"/>
                      </w:divBdr>
                    </w:div>
                    <w:div w:id="662389610">
                      <w:marLeft w:val="0"/>
                      <w:marRight w:val="0"/>
                      <w:marTop w:val="0"/>
                      <w:marBottom w:val="0"/>
                      <w:divBdr>
                        <w:top w:val="none" w:sz="0" w:space="0" w:color="auto"/>
                        <w:left w:val="none" w:sz="0" w:space="0" w:color="auto"/>
                        <w:bottom w:val="none" w:sz="0" w:space="0" w:color="auto"/>
                        <w:right w:val="none" w:sz="0" w:space="0" w:color="auto"/>
                      </w:divBdr>
                    </w:div>
                    <w:div w:id="1400790319">
                      <w:marLeft w:val="0"/>
                      <w:marRight w:val="0"/>
                      <w:marTop w:val="0"/>
                      <w:marBottom w:val="0"/>
                      <w:divBdr>
                        <w:top w:val="none" w:sz="0" w:space="0" w:color="auto"/>
                        <w:left w:val="none" w:sz="0" w:space="0" w:color="auto"/>
                        <w:bottom w:val="none" w:sz="0" w:space="0" w:color="auto"/>
                        <w:right w:val="none" w:sz="0" w:space="0" w:color="auto"/>
                      </w:divBdr>
                    </w:div>
                    <w:div w:id="25101771">
                      <w:marLeft w:val="0"/>
                      <w:marRight w:val="0"/>
                      <w:marTop w:val="0"/>
                      <w:marBottom w:val="0"/>
                      <w:divBdr>
                        <w:top w:val="none" w:sz="0" w:space="0" w:color="auto"/>
                        <w:left w:val="none" w:sz="0" w:space="0" w:color="auto"/>
                        <w:bottom w:val="none" w:sz="0" w:space="0" w:color="auto"/>
                        <w:right w:val="none" w:sz="0" w:space="0" w:color="auto"/>
                      </w:divBdr>
                    </w:div>
                    <w:div w:id="1254822629">
                      <w:marLeft w:val="0"/>
                      <w:marRight w:val="0"/>
                      <w:marTop w:val="0"/>
                      <w:marBottom w:val="0"/>
                      <w:divBdr>
                        <w:top w:val="none" w:sz="0" w:space="0" w:color="auto"/>
                        <w:left w:val="none" w:sz="0" w:space="0" w:color="auto"/>
                        <w:bottom w:val="none" w:sz="0" w:space="0" w:color="auto"/>
                        <w:right w:val="none" w:sz="0" w:space="0" w:color="auto"/>
                      </w:divBdr>
                      <w:divsChild>
                        <w:div w:id="1475951931">
                          <w:marLeft w:val="0"/>
                          <w:marRight w:val="0"/>
                          <w:marTop w:val="0"/>
                          <w:marBottom w:val="0"/>
                          <w:divBdr>
                            <w:top w:val="none" w:sz="0" w:space="0" w:color="auto"/>
                            <w:left w:val="none" w:sz="0" w:space="0" w:color="auto"/>
                            <w:bottom w:val="none" w:sz="0" w:space="0" w:color="auto"/>
                            <w:right w:val="none" w:sz="0" w:space="0" w:color="auto"/>
                          </w:divBdr>
                        </w:div>
                        <w:div w:id="638657113">
                          <w:marLeft w:val="0"/>
                          <w:marRight w:val="0"/>
                          <w:marTop w:val="0"/>
                          <w:marBottom w:val="0"/>
                          <w:divBdr>
                            <w:top w:val="none" w:sz="0" w:space="0" w:color="auto"/>
                            <w:left w:val="none" w:sz="0" w:space="0" w:color="auto"/>
                            <w:bottom w:val="none" w:sz="0" w:space="0" w:color="auto"/>
                            <w:right w:val="none" w:sz="0" w:space="0" w:color="auto"/>
                          </w:divBdr>
                        </w:div>
                        <w:div w:id="1014722576">
                          <w:marLeft w:val="0"/>
                          <w:marRight w:val="0"/>
                          <w:marTop w:val="0"/>
                          <w:marBottom w:val="0"/>
                          <w:divBdr>
                            <w:top w:val="none" w:sz="0" w:space="0" w:color="auto"/>
                            <w:left w:val="none" w:sz="0" w:space="0" w:color="auto"/>
                            <w:bottom w:val="none" w:sz="0" w:space="0" w:color="auto"/>
                            <w:right w:val="none" w:sz="0" w:space="0" w:color="auto"/>
                          </w:divBdr>
                        </w:div>
                        <w:div w:id="1206143529">
                          <w:marLeft w:val="0"/>
                          <w:marRight w:val="0"/>
                          <w:marTop w:val="0"/>
                          <w:marBottom w:val="0"/>
                          <w:divBdr>
                            <w:top w:val="none" w:sz="0" w:space="0" w:color="auto"/>
                            <w:left w:val="none" w:sz="0" w:space="0" w:color="auto"/>
                            <w:bottom w:val="none" w:sz="0" w:space="0" w:color="auto"/>
                            <w:right w:val="none" w:sz="0" w:space="0" w:color="auto"/>
                          </w:divBdr>
                        </w:div>
                        <w:div w:id="919362466">
                          <w:marLeft w:val="0"/>
                          <w:marRight w:val="0"/>
                          <w:marTop w:val="0"/>
                          <w:marBottom w:val="0"/>
                          <w:divBdr>
                            <w:top w:val="none" w:sz="0" w:space="0" w:color="auto"/>
                            <w:left w:val="none" w:sz="0" w:space="0" w:color="auto"/>
                            <w:bottom w:val="none" w:sz="0" w:space="0" w:color="auto"/>
                            <w:right w:val="none" w:sz="0" w:space="0" w:color="auto"/>
                          </w:divBdr>
                        </w:div>
                        <w:div w:id="1819305076">
                          <w:marLeft w:val="0"/>
                          <w:marRight w:val="0"/>
                          <w:marTop w:val="0"/>
                          <w:marBottom w:val="0"/>
                          <w:divBdr>
                            <w:top w:val="none" w:sz="0" w:space="0" w:color="auto"/>
                            <w:left w:val="none" w:sz="0" w:space="0" w:color="auto"/>
                            <w:bottom w:val="none" w:sz="0" w:space="0" w:color="auto"/>
                            <w:right w:val="none" w:sz="0" w:space="0" w:color="auto"/>
                          </w:divBdr>
                        </w:div>
                        <w:div w:id="16574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lfbusinessnetwork.com/author/jswi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Bombka</dc:creator>
  <cp:keywords/>
  <dc:description/>
  <cp:lastModifiedBy>Lori Bombka</cp:lastModifiedBy>
  <cp:revision>1</cp:revision>
  <dcterms:created xsi:type="dcterms:W3CDTF">2023-03-31T19:36:00Z</dcterms:created>
  <dcterms:modified xsi:type="dcterms:W3CDTF">2023-03-31T19:36:00Z</dcterms:modified>
</cp:coreProperties>
</file>